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4D3" w:rsidRDefault="000F34D3" w:rsidP="000F34D3">
      <w:pPr>
        <w:pStyle w:val="a3"/>
        <w:spacing w:after="0" w:line="240" w:lineRule="auto"/>
        <w:jc w:val="center"/>
      </w:pPr>
      <w:r>
        <w:rPr>
          <w:b/>
          <w:bCs/>
          <w:sz w:val="28"/>
          <w:szCs w:val="28"/>
        </w:rPr>
        <w:t xml:space="preserve">Пояснительная записка к проекту решения Думы Великого Новгорода </w:t>
      </w:r>
      <w:r>
        <w:rPr>
          <w:b/>
          <w:bCs/>
          <w:sz w:val="28"/>
          <w:szCs w:val="28"/>
        </w:rPr>
        <w:br/>
        <w:t>«</w:t>
      </w:r>
      <w:r>
        <w:rPr>
          <w:b/>
          <w:bCs/>
          <w:color w:val="000000"/>
          <w:sz w:val="28"/>
          <w:szCs w:val="28"/>
        </w:rPr>
        <w:t xml:space="preserve">Об утверждении Плана работы Думы Великого Новгорода </w:t>
      </w:r>
      <w:r>
        <w:rPr>
          <w:sz w:val="28"/>
          <w:szCs w:val="28"/>
        </w:rPr>
        <w:br/>
      </w:r>
      <w:r>
        <w:rPr>
          <w:b/>
          <w:bCs/>
          <w:color w:val="000000"/>
          <w:sz w:val="28"/>
          <w:szCs w:val="28"/>
        </w:rPr>
        <w:t xml:space="preserve">на </w:t>
      </w:r>
      <w:r>
        <w:rPr>
          <w:b/>
          <w:bCs/>
          <w:color w:val="000000"/>
          <w:sz w:val="28"/>
          <w:szCs w:val="28"/>
          <w:lang w:val="en-US"/>
        </w:rPr>
        <w:t>I</w:t>
      </w:r>
      <w:r w:rsidRPr="000F34D3">
        <w:rPr>
          <w:b/>
          <w:bCs/>
          <w:color w:val="000000"/>
          <w:sz w:val="28"/>
          <w:szCs w:val="28"/>
        </w:rPr>
        <w:t xml:space="preserve"> полугодие</w:t>
      </w:r>
      <w:r>
        <w:rPr>
          <w:b/>
          <w:bCs/>
          <w:color w:val="000000"/>
          <w:sz w:val="28"/>
          <w:szCs w:val="28"/>
        </w:rPr>
        <w:t xml:space="preserve"> 202</w:t>
      </w:r>
      <w:r w:rsidR="00F729C0">
        <w:rPr>
          <w:b/>
          <w:bCs/>
          <w:color w:val="000000"/>
          <w:sz w:val="28"/>
          <w:szCs w:val="28"/>
        </w:rPr>
        <w:t>6</w:t>
      </w:r>
      <w:r>
        <w:rPr>
          <w:b/>
          <w:bCs/>
          <w:color w:val="000000"/>
          <w:sz w:val="28"/>
          <w:szCs w:val="28"/>
        </w:rPr>
        <w:t xml:space="preserve"> года</w:t>
      </w:r>
      <w:r>
        <w:rPr>
          <w:b/>
          <w:bCs/>
          <w:sz w:val="28"/>
          <w:szCs w:val="28"/>
        </w:rPr>
        <w:t>»</w:t>
      </w:r>
    </w:p>
    <w:p w:rsidR="000F34D3" w:rsidRDefault="000F34D3" w:rsidP="009F0DC2">
      <w:pPr>
        <w:pStyle w:val="a3"/>
        <w:spacing w:after="0" w:line="360" w:lineRule="auto"/>
        <w:ind w:left="261" w:firstLine="851"/>
        <w:jc w:val="both"/>
      </w:pPr>
      <w:r>
        <w:rPr>
          <w:sz w:val="28"/>
          <w:szCs w:val="28"/>
        </w:rPr>
        <w:t>Настоящий проект решения подготовлен на основании предложений Администрации Великого Новгорода, Контрольно-сч</w:t>
      </w:r>
      <w:r w:rsidR="00F729C0">
        <w:rPr>
          <w:sz w:val="28"/>
          <w:szCs w:val="28"/>
        </w:rPr>
        <w:t>етной палаты Великого Новгорода</w:t>
      </w:r>
      <w:r w:rsidR="00293849">
        <w:rPr>
          <w:sz w:val="28"/>
          <w:szCs w:val="28"/>
        </w:rPr>
        <w:t>, прокуратуры</w:t>
      </w:r>
      <w:bookmarkStart w:id="0" w:name="_GoBack"/>
      <w:bookmarkEnd w:id="0"/>
      <w:r w:rsidR="00293849">
        <w:rPr>
          <w:sz w:val="28"/>
          <w:szCs w:val="28"/>
        </w:rPr>
        <w:t xml:space="preserve"> Великого Новгорода.</w:t>
      </w:r>
    </w:p>
    <w:p w:rsidR="000F34D3" w:rsidRDefault="000F34D3" w:rsidP="009F0DC2">
      <w:pPr>
        <w:pStyle w:val="a3"/>
        <w:spacing w:after="0" w:line="360" w:lineRule="auto"/>
        <w:ind w:left="261" w:firstLine="851"/>
        <w:jc w:val="both"/>
      </w:pPr>
      <w:r>
        <w:rPr>
          <w:sz w:val="28"/>
          <w:szCs w:val="28"/>
        </w:rPr>
        <w:t>Принятие соответствующего проекта решения не потребует дополнительных расходов бюджета Великого Новгорода.</w:t>
      </w:r>
    </w:p>
    <w:p w:rsidR="000F34D3" w:rsidRDefault="000F34D3" w:rsidP="000F34D3">
      <w:pPr>
        <w:pStyle w:val="a3"/>
        <w:spacing w:after="0" w:line="240" w:lineRule="auto"/>
        <w:ind w:firstLine="709"/>
      </w:pPr>
    </w:p>
    <w:p w:rsidR="000F34D3" w:rsidRDefault="000F34D3" w:rsidP="000F34D3">
      <w:pPr>
        <w:pStyle w:val="a3"/>
        <w:spacing w:after="0" w:line="240" w:lineRule="auto"/>
      </w:pPr>
      <w:r>
        <w:rPr>
          <w:sz w:val="28"/>
          <w:szCs w:val="28"/>
        </w:rPr>
        <w:t>Председатель Думы Великого Новгорода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9F0DC2">
        <w:rPr>
          <w:sz w:val="28"/>
          <w:szCs w:val="28"/>
        </w:rPr>
        <w:t xml:space="preserve">                </w:t>
      </w:r>
      <w:r>
        <w:rPr>
          <w:sz w:val="28"/>
          <w:szCs w:val="28"/>
        </w:rPr>
        <w:t>К.С. Сомов</w:t>
      </w:r>
    </w:p>
    <w:p w:rsidR="000F34D3" w:rsidRPr="000F34D3" w:rsidRDefault="000F34D3" w:rsidP="000F34D3">
      <w:pPr>
        <w:pStyle w:val="a3"/>
        <w:spacing w:after="0" w:line="240" w:lineRule="auto"/>
      </w:pPr>
    </w:p>
    <w:p w:rsidR="005B5108" w:rsidRDefault="005B5108" w:rsidP="000F34D3">
      <w:pPr>
        <w:pStyle w:val="a3"/>
        <w:spacing w:after="0" w:line="240" w:lineRule="auto"/>
        <w:jc w:val="center"/>
        <w:rPr>
          <w:b/>
          <w:bCs/>
          <w:sz w:val="28"/>
          <w:szCs w:val="28"/>
        </w:rPr>
      </w:pPr>
    </w:p>
    <w:p w:rsidR="000F34D3" w:rsidRDefault="000F34D3" w:rsidP="000F34D3">
      <w:pPr>
        <w:pStyle w:val="a3"/>
        <w:spacing w:after="0" w:line="240" w:lineRule="auto"/>
        <w:jc w:val="center"/>
      </w:pPr>
      <w:r>
        <w:rPr>
          <w:b/>
          <w:bCs/>
          <w:sz w:val="28"/>
          <w:szCs w:val="28"/>
        </w:rPr>
        <w:t>Перечень муниципальных правовых актов, подлежащих принятию, признанию утратившими силу или изменению в связи с принятием указанного решения Думы Великого Новгорода</w:t>
      </w:r>
    </w:p>
    <w:p w:rsidR="000F34D3" w:rsidRDefault="000F34D3" w:rsidP="000F34D3">
      <w:pPr>
        <w:pStyle w:val="a3"/>
        <w:spacing w:after="0" w:line="240" w:lineRule="auto"/>
        <w:jc w:val="center"/>
      </w:pPr>
    </w:p>
    <w:p w:rsidR="000F34D3" w:rsidRDefault="000F34D3" w:rsidP="009F0DC2">
      <w:pPr>
        <w:pStyle w:val="a3"/>
        <w:spacing w:after="0" w:line="360" w:lineRule="auto"/>
        <w:ind w:firstLine="709"/>
        <w:jc w:val="both"/>
      </w:pPr>
      <w:r>
        <w:rPr>
          <w:sz w:val="28"/>
          <w:szCs w:val="28"/>
        </w:rPr>
        <w:t xml:space="preserve">Принятие указанного решения Думы Великого Новгорода не потребует принятия новых, признания </w:t>
      </w:r>
      <w:proofErr w:type="gramStart"/>
      <w:r>
        <w:rPr>
          <w:sz w:val="28"/>
          <w:szCs w:val="28"/>
        </w:rPr>
        <w:t>утратившими</w:t>
      </w:r>
      <w:proofErr w:type="gramEnd"/>
      <w:r>
        <w:rPr>
          <w:sz w:val="28"/>
          <w:szCs w:val="28"/>
        </w:rPr>
        <w:t xml:space="preserve"> силу действующих</w:t>
      </w:r>
      <w:r w:rsidR="00250AB1">
        <w:rPr>
          <w:sz w:val="28"/>
          <w:szCs w:val="28"/>
        </w:rPr>
        <w:t xml:space="preserve"> решений Думы Великого Новгорода,</w:t>
      </w:r>
      <w:r>
        <w:rPr>
          <w:sz w:val="28"/>
          <w:szCs w:val="28"/>
        </w:rPr>
        <w:t xml:space="preserve"> внесения отдельных изменений в некоторые решения Думы Великого Новгорода</w:t>
      </w:r>
      <w:r w:rsidR="00250AB1">
        <w:rPr>
          <w:sz w:val="28"/>
          <w:szCs w:val="28"/>
        </w:rPr>
        <w:t>.</w:t>
      </w:r>
    </w:p>
    <w:p w:rsidR="000F34D3" w:rsidRDefault="000F34D3" w:rsidP="000F34D3">
      <w:pPr>
        <w:pStyle w:val="a3"/>
        <w:spacing w:after="0" w:line="360" w:lineRule="auto"/>
        <w:ind w:firstLine="709"/>
      </w:pPr>
    </w:p>
    <w:p w:rsidR="000F34D3" w:rsidRDefault="000F34D3" w:rsidP="000F34D3">
      <w:pPr>
        <w:pStyle w:val="a3"/>
        <w:spacing w:after="0" w:line="240" w:lineRule="auto"/>
      </w:pPr>
      <w:r>
        <w:rPr>
          <w:sz w:val="28"/>
          <w:szCs w:val="28"/>
        </w:rPr>
        <w:t>Председатель Думы Великого Новгорода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</w:t>
      </w:r>
      <w:r w:rsidR="009F0DC2">
        <w:rPr>
          <w:sz w:val="28"/>
          <w:szCs w:val="28"/>
        </w:rPr>
        <w:t xml:space="preserve">              </w:t>
      </w:r>
      <w:r>
        <w:rPr>
          <w:sz w:val="28"/>
          <w:szCs w:val="28"/>
        </w:rPr>
        <w:t>К.С. Сомов</w:t>
      </w:r>
    </w:p>
    <w:p w:rsidR="000F34D3" w:rsidRDefault="000F34D3" w:rsidP="000F34D3">
      <w:pPr>
        <w:pStyle w:val="a3"/>
        <w:spacing w:after="0" w:line="240" w:lineRule="auto"/>
      </w:pPr>
    </w:p>
    <w:p w:rsidR="0059449E" w:rsidRDefault="0059449E"/>
    <w:sectPr w:rsidR="0059449E" w:rsidSect="00C026B6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34D3"/>
    <w:rsid w:val="0004791B"/>
    <w:rsid w:val="000F34D3"/>
    <w:rsid w:val="00250AB1"/>
    <w:rsid w:val="00293849"/>
    <w:rsid w:val="0059449E"/>
    <w:rsid w:val="005B5108"/>
    <w:rsid w:val="009F0DC2"/>
    <w:rsid w:val="00F72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4D3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F34D3"/>
    <w:pPr>
      <w:spacing w:before="100" w:beforeAutospacing="1" w:after="142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0692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142</Words>
  <Characters>816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Губина Мария Николаевна</dc:creator>
  <cp:lastModifiedBy>Кудряшова Анна Валерьевна</cp:lastModifiedBy>
  <cp:revision>7</cp:revision>
  <cp:lastPrinted>2025-12-04T06:01:00Z</cp:lastPrinted>
  <dcterms:created xsi:type="dcterms:W3CDTF">2025-06-10T13:07:00Z</dcterms:created>
  <dcterms:modified xsi:type="dcterms:W3CDTF">2025-12-04T07:31:00Z</dcterms:modified>
</cp:coreProperties>
</file>