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B52D84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</w:t>
            </w:r>
            <w:r w:rsidRPr="001416D2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15.05.2023 № 2301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B52D84" w:rsidRPr="00C755ED" w:rsidRDefault="00B52D84" w:rsidP="00B52D8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 xml:space="preserve">В соответствии с </w:t>
      </w:r>
      <w:r>
        <w:rPr>
          <w:color w:val="000000"/>
          <w:sz w:val="26"/>
          <w:szCs w:val="26"/>
        </w:rPr>
        <w:t>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</w:t>
      </w:r>
      <w:r w:rsidRPr="00650EA6">
        <w:rPr>
          <w:sz w:val="26"/>
          <w:szCs w:val="26"/>
        </w:rPr>
        <w:t xml:space="preserve">иципальных услуг» Администрация Великого Новгорода </w:t>
      </w:r>
      <w:r w:rsidRPr="00650EA6">
        <w:rPr>
          <w:b/>
          <w:bCs/>
          <w:sz w:val="26"/>
          <w:szCs w:val="26"/>
        </w:rPr>
        <w:t>постановляет:</w:t>
      </w:r>
      <w:r w:rsidRPr="00C755ED">
        <w:rPr>
          <w:color w:val="000000"/>
          <w:sz w:val="26"/>
          <w:szCs w:val="26"/>
        </w:rPr>
        <w:t xml:space="preserve"> </w:t>
      </w:r>
    </w:p>
    <w:p w:rsidR="00B52D84" w:rsidRDefault="00B52D84" w:rsidP="00B52D8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r w:rsidRPr="00650EA6">
        <w:rPr>
          <w:sz w:val="26"/>
          <w:szCs w:val="26"/>
        </w:rPr>
        <w:t xml:space="preserve">Внести в постановление Администрации Великого Новгорода от </w:t>
      </w:r>
      <w:r>
        <w:rPr>
          <w:sz w:val="26"/>
          <w:szCs w:val="26"/>
        </w:rPr>
        <w:t>15.05.2023 г.</w:t>
      </w:r>
      <w:r w:rsidRPr="00650EA6">
        <w:rPr>
          <w:sz w:val="26"/>
          <w:szCs w:val="26"/>
        </w:rPr>
        <w:t xml:space="preserve"> № </w:t>
      </w:r>
      <w:r>
        <w:rPr>
          <w:sz w:val="26"/>
          <w:szCs w:val="26"/>
        </w:rPr>
        <w:t>2301</w:t>
      </w:r>
      <w:r w:rsidRPr="00650EA6">
        <w:rPr>
          <w:sz w:val="26"/>
          <w:szCs w:val="26"/>
        </w:rPr>
        <w:t xml:space="preserve"> «Об утверждении Административного регламента </w:t>
      </w:r>
      <w:r>
        <w:rPr>
          <w:sz w:val="26"/>
          <w:szCs w:val="26"/>
        </w:rPr>
        <w:t xml:space="preserve">по </w:t>
      </w:r>
      <w:r w:rsidRPr="00650EA6">
        <w:rPr>
          <w:sz w:val="26"/>
          <w:szCs w:val="26"/>
        </w:rPr>
        <w:t>предоставлени</w:t>
      </w:r>
      <w:r>
        <w:rPr>
          <w:sz w:val="26"/>
          <w:szCs w:val="26"/>
        </w:rPr>
        <w:t>ю</w:t>
      </w:r>
      <w:r w:rsidRPr="00650EA6">
        <w:rPr>
          <w:sz w:val="26"/>
          <w:szCs w:val="26"/>
        </w:rPr>
        <w:t xml:space="preserve"> муниципальной услуги "</w:t>
      </w:r>
      <w:r w:rsidRPr="00F86C99">
        <w:rPr>
          <w:sz w:val="26"/>
          <w:szCs w:val="26"/>
        </w:rPr>
        <w:t xml:space="preserve"> </w:t>
      </w:r>
      <w:r w:rsidRPr="00751348">
        <w:rPr>
          <w:sz w:val="26"/>
          <w:szCs w:val="26"/>
        </w:rPr>
        <w:t>Рассмотрение уведомления о планируемом сносе объекта капитального строительства или уведомления о завершении сноса объекта капитального строительства</w:t>
      </w:r>
      <w:r w:rsidRPr="00650EA6">
        <w:rPr>
          <w:sz w:val="26"/>
          <w:szCs w:val="26"/>
        </w:rPr>
        <w:t xml:space="preserve"> " следующие изменения:</w:t>
      </w:r>
    </w:p>
    <w:p w:rsidR="00B52D84" w:rsidRPr="00650EA6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650EA6">
        <w:rPr>
          <w:sz w:val="26"/>
          <w:szCs w:val="26"/>
        </w:rPr>
        <w:t>1.1. Преамбулу постановления изложить в следующей редакции:</w:t>
      </w:r>
    </w:p>
    <w:p w:rsidR="00B52D84" w:rsidRPr="00F86C99" w:rsidRDefault="00B52D84" w:rsidP="00B52D8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F86C99">
        <w:rPr>
          <w:bCs/>
          <w:sz w:val="26"/>
          <w:szCs w:val="26"/>
        </w:rPr>
        <w:t xml:space="preserve">«В соответствии с Градостроительным </w:t>
      </w:r>
      <w:hyperlink r:id="rId9" w:history="1">
        <w:r w:rsidRPr="00F86C99">
          <w:rPr>
            <w:bCs/>
            <w:sz w:val="26"/>
            <w:szCs w:val="26"/>
          </w:rPr>
          <w:t>кодексом</w:t>
        </w:r>
      </w:hyperlink>
      <w:r w:rsidRPr="00F86C99">
        <w:rPr>
          <w:bCs/>
          <w:sz w:val="26"/>
          <w:szCs w:val="26"/>
        </w:rPr>
        <w:t xml:space="preserve"> Российской Федерации, Федеральными </w:t>
      </w:r>
      <w:hyperlink r:id="rId10" w:history="1">
        <w:r w:rsidRPr="00F86C99">
          <w:rPr>
            <w:bCs/>
            <w:sz w:val="26"/>
            <w:szCs w:val="26"/>
          </w:rPr>
          <w:t>законам</w:t>
        </w:r>
      </w:hyperlink>
      <w:r w:rsidRPr="00F86C99">
        <w:rPr>
          <w:bCs/>
          <w:sz w:val="26"/>
          <w:szCs w:val="26"/>
        </w:rPr>
        <w:t>и от 25.06.2002 г. № 73-ФЗ «</w:t>
      </w:r>
      <w:r w:rsidRPr="00F86C99">
        <w:rPr>
          <w:sz w:val="26"/>
          <w:szCs w:val="26"/>
        </w:rPr>
        <w:t xml:space="preserve">Об объектах культурного наследия (памятниках истории и культуры) народов Российской Федерации», от 06.10.2003 г. № 131-ФЗ «Об общих принципах организации местного самоуправления в Российской Федерации», </w:t>
      </w:r>
      <w:r w:rsidRPr="00F86C99">
        <w:rPr>
          <w:bCs/>
          <w:sz w:val="26"/>
          <w:szCs w:val="26"/>
        </w:rPr>
        <w:t xml:space="preserve">от 27.07.2010 г. N 210-ФЗ "Об организации предоставления государственных и муниципальных услуг", </w:t>
      </w:r>
      <w:hyperlink r:id="rId11" w:history="1">
        <w:r w:rsidRPr="00F86C99">
          <w:rPr>
            <w:sz w:val="26"/>
            <w:szCs w:val="26"/>
          </w:rPr>
          <w:t>Постановлением</w:t>
        </w:r>
      </w:hyperlink>
      <w:r w:rsidRPr="00F86C99">
        <w:rPr>
          <w:sz w:val="26"/>
          <w:szCs w:val="26"/>
        </w:rPr>
        <w:t xml:space="preserve"> Правительства Российской Федерации от 26 апреля 2019 г. N</w:t>
      </w:r>
      <w:proofErr w:type="gramEnd"/>
      <w:r w:rsidRPr="00F86C99">
        <w:rPr>
          <w:sz w:val="26"/>
          <w:szCs w:val="26"/>
        </w:rPr>
        <w:t xml:space="preserve"> 509 "Об утверждении требований к составу и содержанию проекта организации работ по сносу объекта капитального строительства", </w:t>
      </w:r>
      <w:hyperlink r:id="rId12" w:history="1">
        <w:r w:rsidRPr="00F86C99">
          <w:rPr>
            <w:sz w:val="26"/>
            <w:szCs w:val="26"/>
          </w:rPr>
          <w:t>приказом</w:t>
        </w:r>
      </w:hyperlink>
      <w:r w:rsidRPr="00F86C99">
        <w:rPr>
          <w:sz w:val="26"/>
          <w:szCs w:val="26"/>
        </w:rPr>
        <w:t xml:space="preserve"> Минстроя России от </w:t>
      </w:r>
      <w:r w:rsidRPr="00F86C99">
        <w:rPr>
          <w:sz w:val="26"/>
          <w:szCs w:val="26"/>
        </w:rPr>
        <w:lastRenderedPageBreak/>
        <w:t>24.01.2019 N 34/</w:t>
      </w:r>
      <w:proofErr w:type="spellStart"/>
      <w:proofErr w:type="gramStart"/>
      <w:r w:rsidRPr="00F86C99">
        <w:rPr>
          <w:sz w:val="26"/>
          <w:szCs w:val="26"/>
        </w:rPr>
        <w:t>пр</w:t>
      </w:r>
      <w:proofErr w:type="spellEnd"/>
      <w:proofErr w:type="gramEnd"/>
      <w:r w:rsidRPr="00F86C99">
        <w:rPr>
          <w:sz w:val="26"/>
          <w:szCs w:val="26"/>
        </w:rPr>
        <w:t xml:space="preserve"> "Об утверждении форм уведомления о планируемом сносе объекта капитального строительства и уведомления о завершении сноса объекта капитального строительства" (далее - приказ Минстроя России от 24.01.2019 N 34/</w:t>
      </w:r>
      <w:proofErr w:type="spellStart"/>
      <w:r w:rsidRPr="00F86C99">
        <w:rPr>
          <w:sz w:val="26"/>
          <w:szCs w:val="26"/>
        </w:rPr>
        <w:t>пр</w:t>
      </w:r>
      <w:proofErr w:type="spellEnd"/>
      <w:r w:rsidRPr="00F86C99">
        <w:rPr>
          <w:sz w:val="26"/>
          <w:szCs w:val="26"/>
        </w:rPr>
        <w:t>,</w:t>
      </w:r>
      <w:r w:rsidRPr="00F86C99">
        <w:rPr>
          <w:bCs/>
          <w:sz w:val="26"/>
          <w:szCs w:val="26"/>
        </w:rPr>
        <w:t xml:space="preserve"> </w:t>
      </w:r>
      <w:hyperlink r:id="rId13" w:history="1">
        <w:r w:rsidRPr="00F86C99">
          <w:rPr>
            <w:bCs/>
            <w:sz w:val="26"/>
            <w:szCs w:val="26"/>
          </w:rPr>
          <w:t>Реестром</w:t>
        </w:r>
      </w:hyperlink>
      <w:r w:rsidRPr="00F86C99">
        <w:rPr>
          <w:bCs/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N 4610, </w:t>
      </w:r>
      <w:hyperlink r:id="rId14" w:history="1">
        <w:r w:rsidRPr="00F86C99">
          <w:rPr>
            <w:bCs/>
            <w:sz w:val="26"/>
            <w:szCs w:val="26"/>
          </w:rPr>
          <w:t>Порядком</w:t>
        </w:r>
      </w:hyperlink>
      <w:r w:rsidRPr="00F86C99">
        <w:rPr>
          <w:bCs/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N 3781, Администрация Великого Новгорода постановляет</w:t>
      </w:r>
      <w:proofErr w:type="gramStart"/>
      <w:r w:rsidRPr="00F86C99">
        <w:rPr>
          <w:bCs/>
          <w:sz w:val="26"/>
          <w:szCs w:val="26"/>
        </w:rPr>
        <w:t>:»</w:t>
      </w:r>
      <w:proofErr w:type="gramEnd"/>
      <w:r w:rsidRPr="00F86C99">
        <w:rPr>
          <w:bCs/>
          <w:sz w:val="26"/>
          <w:szCs w:val="26"/>
        </w:rPr>
        <w:t>;</w:t>
      </w:r>
    </w:p>
    <w:p w:rsidR="00B52D84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F86C99">
        <w:rPr>
          <w:sz w:val="26"/>
          <w:szCs w:val="26"/>
        </w:rPr>
        <w:t xml:space="preserve">1.2. В Административном регламенте предоставления муниципальной </w:t>
      </w:r>
      <w:r>
        <w:rPr>
          <w:color w:val="000000"/>
          <w:sz w:val="26"/>
          <w:szCs w:val="26"/>
        </w:rPr>
        <w:t xml:space="preserve">услуги </w:t>
      </w:r>
      <w:r w:rsidRPr="00304607">
        <w:rPr>
          <w:color w:val="000000"/>
          <w:sz w:val="26"/>
          <w:szCs w:val="26"/>
        </w:rPr>
        <w:t>"</w:t>
      </w:r>
      <w:r w:rsidRPr="00751348">
        <w:rPr>
          <w:sz w:val="26"/>
          <w:szCs w:val="26"/>
        </w:rPr>
        <w:t>Рассмотрение уведомления о планируемом сносе объекта капитального строительства или уведомления о завершении сноса объекта капитального строительства</w:t>
      </w:r>
      <w:r>
        <w:rPr>
          <w:color w:val="000000"/>
          <w:sz w:val="26"/>
          <w:szCs w:val="26"/>
        </w:rPr>
        <w:t>", утвержденном вышеназванным постановлением:</w:t>
      </w:r>
    </w:p>
    <w:p w:rsidR="00B52D84" w:rsidRPr="00751348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51348">
        <w:rPr>
          <w:color w:val="000000"/>
          <w:sz w:val="26"/>
          <w:szCs w:val="26"/>
        </w:rPr>
        <w:t xml:space="preserve"> Абзац второй пункта 1.3.2 изложить в следующей редакции: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51348">
        <w:rPr>
          <w:color w:val="000000"/>
          <w:sz w:val="26"/>
          <w:szCs w:val="26"/>
        </w:rPr>
        <w:t>"на официальных сайтах Администрации</w:t>
      </w:r>
      <w:r w:rsidRPr="00304607">
        <w:rPr>
          <w:color w:val="000000"/>
          <w:sz w:val="26"/>
          <w:szCs w:val="26"/>
        </w:rPr>
        <w:t xml:space="preserve"> Великого Новгорода в сети Интернет: http://www.adm.</w:t>
      </w:r>
      <w:r>
        <w:rPr>
          <w:color w:val="000000"/>
          <w:sz w:val="26"/>
          <w:szCs w:val="26"/>
          <w:lang w:val="en-US"/>
        </w:rPr>
        <w:t>n</w:t>
      </w:r>
      <w:r w:rsidRPr="00304607">
        <w:rPr>
          <w:color w:val="000000"/>
          <w:sz w:val="26"/>
          <w:szCs w:val="26"/>
        </w:rPr>
        <w:t>ov.ru</w:t>
      </w:r>
      <w:r w:rsidRPr="00304607">
        <w:rPr>
          <w:sz w:val="26"/>
          <w:szCs w:val="26"/>
        </w:rPr>
        <w:t xml:space="preserve">, </w:t>
      </w:r>
      <w:hyperlink r:id="rId15" w:history="1">
        <w:r w:rsidRPr="0008568F">
          <w:rPr>
            <w:rStyle w:val="a9"/>
            <w:color w:val="auto"/>
            <w:sz w:val="26"/>
            <w:szCs w:val="26"/>
            <w:u w:val="none"/>
          </w:rPr>
          <w:t>https://velikij-</w:t>
        </w:r>
        <w:r w:rsidRPr="0008568F">
          <w:rPr>
            <w:rStyle w:val="a9"/>
            <w:color w:val="auto"/>
            <w:sz w:val="26"/>
            <w:szCs w:val="26"/>
            <w:u w:val="none"/>
            <w:lang w:val="en-US"/>
          </w:rPr>
          <w:t>n</w:t>
        </w:r>
        <w:r w:rsidRPr="0008568F">
          <w:rPr>
            <w:rStyle w:val="a9"/>
            <w:color w:val="auto"/>
            <w:sz w:val="26"/>
            <w:szCs w:val="26"/>
            <w:u w:val="none"/>
          </w:rPr>
          <w:t>ovgorod-r49.gosweb.gosuslugi.ru</w:t>
        </w:r>
      </w:hyperlink>
      <w:r w:rsidRPr="0008568F">
        <w:rPr>
          <w:rStyle w:val="a9"/>
          <w:color w:val="auto"/>
          <w:sz w:val="26"/>
          <w:szCs w:val="26"/>
          <w:u w:val="none"/>
        </w:rPr>
        <w:t>;</w:t>
      </w:r>
      <w:r w:rsidRPr="0008568F">
        <w:rPr>
          <w:sz w:val="26"/>
          <w:szCs w:val="26"/>
        </w:rPr>
        <w:t>";</w:t>
      </w:r>
    </w:p>
    <w:p w:rsidR="00B52D84" w:rsidRPr="00304607" w:rsidRDefault="00B52D84" w:rsidP="00B52D8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Pr="00304607">
        <w:rPr>
          <w:color w:val="000000"/>
          <w:sz w:val="26"/>
          <w:szCs w:val="26"/>
        </w:rPr>
        <w:t xml:space="preserve"> исключить;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304607">
        <w:rPr>
          <w:sz w:val="26"/>
          <w:szCs w:val="26"/>
        </w:rPr>
        <w:t>одраздел</w:t>
      </w:r>
      <w:r>
        <w:rPr>
          <w:sz w:val="26"/>
          <w:szCs w:val="26"/>
        </w:rPr>
        <w:t xml:space="preserve"> 2.15 </w:t>
      </w:r>
      <w:r w:rsidRPr="00304607">
        <w:rPr>
          <w:bCs/>
          <w:sz w:val="26"/>
          <w:szCs w:val="26"/>
        </w:rPr>
        <w:t>дополнить пунктами 2.15.</w:t>
      </w:r>
      <w:r>
        <w:rPr>
          <w:bCs/>
          <w:sz w:val="26"/>
          <w:szCs w:val="26"/>
        </w:rPr>
        <w:t xml:space="preserve">5 </w:t>
      </w:r>
      <w:r w:rsidRPr="00304607">
        <w:rPr>
          <w:bCs/>
          <w:sz w:val="26"/>
          <w:szCs w:val="26"/>
        </w:rPr>
        <w:t>-</w:t>
      </w:r>
      <w:r>
        <w:rPr>
          <w:bCs/>
          <w:sz w:val="26"/>
          <w:szCs w:val="26"/>
        </w:rPr>
        <w:t xml:space="preserve"> </w:t>
      </w:r>
      <w:r w:rsidRPr="00304607">
        <w:rPr>
          <w:bCs/>
          <w:sz w:val="26"/>
          <w:szCs w:val="26"/>
        </w:rPr>
        <w:t>2.15.</w:t>
      </w:r>
      <w:r>
        <w:rPr>
          <w:bCs/>
          <w:sz w:val="26"/>
          <w:szCs w:val="26"/>
        </w:rPr>
        <w:t>9</w:t>
      </w:r>
      <w:r w:rsidRPr="00304607">
        <w:rPr>
          <w:bCs/>
          <w:sz w:val="26"/>
          <w:szCs w:val="26"/>
        </w:rPr>
        <w:t xml:space="preserve"> следующего содержания: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5</w:t>
      </w:r>
      <w:r w:rsidRPr="00304607">
        <w:rPr>
          <w:sz w:val="26"/>
          <w:szCs w:val="26"/>
        </w:rPr>
        <w:t xml:space="preserve">. </w:t>
      </w:r>
      <w:proofErr w:type="gramStart"/>
      <w:r w:rsidRPr="00304607">
        <w:rPr>
          <w:sz w:val="26"/>
          <w:szCs w:val="26"/>
        </w:rPr>
        <w:t xml:space="preserve">В любой момент до истечения срока предоставления муниципальной услуги заявитель вправе </w:t>
      </w:r>
      <w:r>
        <w:rPr>
          <w:sz w:val="26"/>
          <w:szCs w:val="26"/>
        </w:rPr>
        <w:t>подать</w:t>
      </w:r>
      <w:r w:rsidRPr="00304607">
        <w:rPr>
          <w:sz w:val="26"/>
          <w:szCs w:val="26"/>
        </w:rPr>
        <w:t xml:space="preserve"> заявление об оставлении заявления о предоставлении муниципальной услуги без рассмотрения </w:t>
      </w:r>
      <w:r>
        <w:rPr>
          <w:sz w:val="26"/>
          <w:szCs w:val="26"/>
        </w:rPr>
        <w:t xml:space="preserve">(далее - заявление об оставлении) </w:t>
      </w:r>
      <w:r w:rsidRPr="00304607">
        <w:rPr>
          <w:sz w:val="26"/>
          <w:szCs w:val="26"/>
        </w:rPr>
        <w:t>по форме</w:t>
      </w:r>
      <w:r>
        <w:rPr>
          <w:sz w:val="26"/>
          <w:szCs w:val="26"/>
        </w:rPr>
        <w:t xml:space="preserve"> согласно приложению </w:t>
      </w:r>
      <w:r w:rsidRPr="00304607">
        <w:rPr>
          <w:sz w:val="26"/>
          <w:szCs w:val="26"/>
        </w:rPr>
        <w:t xml:space="preserve">№ </w:t>
      </w:r>
      <w:r>
        <w:rPr>
          <w:sz w:val="26"/>
          <w:szCs w:val="26"/>
        </w:rPr>
        <w:t>1</w:t>
      </w:r>
      <w:r w:rsidRPr="00304607">
        <w:rPr>
          <w:sz w:val="26"/>
          <w:szCs w:val="26"/>
        </w:rPr>
        <w:t xml:space="preserve"> к настоящему Административному регламенту посредством Единого </w:t>
      </w:r>
      <w:r>
        <w:rPr>
          <w:sz w:val="26"/>
          <w:szCs w:val="26"/>
        </w:rPr>
        <w:t xml:space="preserve">портала </w:t>
      </w:r>
      <w:r w:rsidRPr="00304607">
        <w:rPr>
          <w:sz w:val="26"/>
          <w:szCs w:val="26"/>
        </w:rPr>
        <w:t>или Регионального портала (при наличии технической возможности</w:t>
      </w:r>
      <w:r>
        <w:rPr>
          <w:sz w:val="26"/>
          <w:szCs w:val="26"/>
        </w:rPr>
        <w:t>)</w:t>
      </w:r>
      <w:r w:rsidRPr="00304607">
        <w:rPr>
          <w:sz w:val="26"/>
          <w:szCs w:val="26"/>
        </w:rPr>
        <w:t xml:space="preserve"> либо обратившись лично в комитет или МФЦ</w:t>
      </w:r>
      <w:r>
        <w:rPr>
          <w:sz w:val="26"/>
          <w:szCs w:val="26"/>
        </w:rPr>
        <w:t xml:space="preserve">, </w:t>
      </w:r>
      <w:r w:rsidRPr="007C0BBF">
        <w:rPr>
          <w:sz w:val="26"/>
          <w:szCs w:val="26"/>
        </w:rPr>
        <w:t>либо в комитет посредством почтового отправления с уведомлением</w:t>
      </w:r>
      <w:proofErr w:type="gramEnd"/>
      <w:r w:rsidRPr="007C0BBF">
        <w:rPr>
          <w:sz w:val="26"/>
          <w:szCs w:val="26"/>
        </w:rPr>
        <w:t xml:space="preserve"> о вручении</w:t>
      </w:r>
      <w:r w:rsidRPr="00304607">
        <w:rPr>
          <w:sz w:val="26"/>
          <w:szCs w:val="26"/>
        </w:rPr>
        <w:t>.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6</w:t>
      </w:r>
      <w:r w:rsidRPr="00304607">
        <w:rPr>
          <w:sz w:val="26"/>
          <w:szCs w:val="26"/>
        </w:rPr>
        <w:t>. Регистрация заявления об оставлении осуществляется в день</w:t>
      </w:r>
      <w:r>
        <w:rPr>
          <w:sz w:val="26"/>
          <w:szCs w:val="26"/>
        </w:rPr>
        <w:t xml:space="preserve"> его</w:t>
      </w:r>
      <w:r w:rsidRPr="00304607">
        <w:rPr>
          <w:sz w:val="26"/>
          <w:szCs w:val="26"/>
        </w:rPr>
        <w:t xml:space="preserve"> поступления в комитет либо на следующий день в случае поступления заявления </w:t>
      </w:r>
      <w:r>
        <w:rPr>
          <w:sz w:val="26"/>
          <w:szCs w:val="26"/>
        </w:rPr>
        <w:t>об оставлении</w:t>
      </w:r>
      <w:r w:rsidRPr="00304607">
        <w:rPr>
          <w:sz w:val="26"/>
          <w:szCs w:val="26"/>
        </w:rPr>
        <w:t xml:space="preserve"> по окончании рабочего времени комитета. В случае поступления заявления об оставлении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lastRenderedPageBreak/>
        <w:t>2.15.</w:t>
      </w:r>
      <w:r>
        <w:rPr>
          <w:sz w:val="26"/>
          <w:szCs w:val="26"/>
        </w:rPr>
        <w:t>7</w:t>
      </w:r>
      <w:r w:rsidRPr="00304607">
        <w:rPr>
          <w:sz w:val="26"/>
          <w:szCs w:val="26"/>
        </w:rPr>
        <w:t xml:space="preserve">. На основании поступившего заявления об оставлении специалист комитета, ответственный за предоставление муниципальной услуги, в день регистрации заявления </w:t>
      </w:r>
      <w:r>
        <w:rPr>
          <w:sz w:val="26"/>
          <w:szCs w:val="26"/>
        </w:rPr>
        <w:t>об оставлении</w:t>
      </w:r>
      <w:r w:rsidRPr="00304607">
        <w:rPr>
          <w:sz w:val="26"/>
          <w:szCs w:val="26"/>
        </w:rPr>
        <w:t xml:space="preserve"> принимает </w:t>
      </w:r>
      <w:proofErr w:type="gramStart"/>
      <w:r w:rsidRPr="00304607">
        <w:rPr>
          <w:sz w:val="26"/>
          <w:szCs w:val="26"/>
        </w:rPr>
        <w:t>решение</w:t>
      </w:r>
      <w:proofErr w:type="gramEnd"/>
      <w:r w:rsidRPr="00304607">
        <w:rPr>
          <w:sz w:val="26"/>
          <w:szCs w:val="26"/>
        </w:rPr>
        <w:t xml:space="preserve"> об оставлении заявления о предоставлении муниципальной услуги без рассмотрения по форме </w:t>
      </w:r>
      <w:r>
        <w:rPr>
          <w:sz w:val="26"/>
          <w:szCs w:val="26"/>
        </w:rPr>
        <w:t>согласно</w:t>
      </w:r>
      <w:r w:rsidRPr="00304607">
        <w:rPr>
          <w:sz w:val="26"/>
          <w:szCs w:val="26"/>
        </w:rPr>
        <w:t xml:space="preserve"> 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2</w:t>
      </w:r>
      <w:r w:rsidRPr="00304607">
        <w:rPr>
          <w:sz w:val="26"/>
          <w:szCs w:val="26"/>
        </w:rPr>
        <w:t xml:space="preserve"> к настоящему Административному регламенту.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8</w:t>
      </w:r>
      <w:r w:rsidRPr="00304607">
        <w:rPr>
          <w:sz w:val="26"/>
          <w:szCs w:val="26"/>
        </w:rPr>
        <w:t xml:space="preserve">. Решение об оставлении заявления о предоставлении муниципальной услуги </w:t>
      </w:r>
      <w:r>
        <w:rPr>
          <w:sz w:val="26"/>
          <w:szCs w:val="26"/>
        </w:rPr>
        <w:t xml:space="preserve">без рассмотрения </w:t>
      </w:r>
      <w:r w:rsidRPr="00304607">
        <w:rPr>
          <w:sz w:val="26"/>
          <w:szCs w:val="26"/>
        </w:rPr>
        <w:t>направляется заявителю способом, указанным заявителем в заявлении об оставлении</w:t>
      </w:r>
      <w:r>
        <w:rPr>
          <w:sz w:val="26"/>
          <w:szCs w:val="26"/>
        </w:rPr>
        <w:t>,</w:t>
      </w:r>
      <w:r w:rsidRPr="00304607">
        <w:rPr>
          <w:sz w:val="26"/>
          <w:szCs w:val="26"/>
        </w:rPr>
        <w:t xml:space="preserve"> не позднее рабочего дня, следующего за днем регистрации заявления об оставлении.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9</w:t>
      </w:r>
      <w:r w:rsidRPr="00304607">
        <w:rPr>
          <w:sz w:val="26"/>
          <w:szCs w:val="26"/>
        </w:rPr>
        <w:t>. Оставление без рассмотрения заявления о предоставлении муниципальной услуги не препятствует повторному обращению заявителя в комитет за предоставлением муниципальной услуги</w:t>
      </w:r>
      <w:proofErr w:type="gramStart"/>
      <w:r w:rsidRPr="00304607">
        <w:rPr>
          <w:sz w:val="26"/>
          <w:szCs w:val="26"/>
        </w:rPr>
        <w:t>.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;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End"/>
      <w:r w:rsidRPr="00304607">
        <w:rPr>
          <w:sz w:val="26"/>
          <w:szCs w:val="26"/>
        </w:rPr>
        <w:t>1.</w:t>
      </w:r>
      <w:r>
        <w:rPr>
          <w:sz w:val="26"/>
          <w:szCs w:val="26"/>
        </w:rPr>
        <w:t>4</w:t>
      </w:r>
      <w:r w:rsidRPr="00304607">
        <w:rPr>
          <w:sz w:val="26"/>
          <w:szCs w:val="26"/>
        </w:rPr>
        <w:t xml:space="preserve">. </w:t>
      </w:r>
      <w:hyperlink r:id="rId16" w:history="1">
        <w:r w:rsidRPr="00304607">
          <w:rPr>
            <w:sz w:val="26"/>
            <w:szCs w:val="26"/>
          </w:rPr>
          <w:t>Раздел 2</w:t>
        </w:r>
      </w:hyperlink>
      <w:r w:rsidRPr="00304607">
        <w:rPr>
          <w:sz w:val="26"/>
          <w:szCs w:val="26"/>
        </w:rPr>
        <w:t xml:space="preserve"> дополнить подразделами 2.19, 2.20 следующего содержания: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"2.19. Порядок исправления допущенных опечаток и ошибок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proofErr w:type="gramStart"/>
      <w:r w:rsidRPr="00304607">
        <w:rPr>
          <w:sz w:val="26"/>
          <w:szCs w:val="26"/>
        </w:rPr>
        <w:t>выданных</w:t>
      </w:r>
      <w:proofErr w:type="gramEnd"/>
      <w:r w:rsidRPr="00304607">
        <w:rPr>
          <w:sz w:val="26"/>
          <w:szCs w:val="26"/>
        </w:rPr>
        <w:t xml:space="preserve"> в результате предоставления муниципальной услуги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proofErr w:type="gramStart"/>
      <w:r w:rsidRPr="00304607">
        <w:rPr>
          <w:sz w:val="26"/>
          <w:szCs w:val="26"/>
        </w:rPr>
        <w:t>документах</w:t>
      </w:r>
      <w:proofErr w:type="gramEnd"/>
      <w:r w:rsidRPr="00304607">
        <w:rPr>
          <w:sz w:val="26"/>
          <w:szCs w:val="26"/>
        </w:rPr>
        <w:t>, в том числе исчерпывающий перечень оснований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для отказа в исправлении таких опечаток и ошибок</w:t>
      </w:r>
    </w:p>
    <w:p w:rsidR="00B52D84" w:rsidRDefault="00B52D84" w:rsidP="00B52D84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Исправление допущенных опечаток и (или) ошибок в выданных в результате предоставления муниципальной услуги документах не предусмотрено.</w:t>
      </w:r>
      <w:r w:rsidRPr="00304607">
        <w:rPr>
          <w:sz w:val="26"/>
          <w:szCs w:val="26"/>
        </w:rPr>
        <w:t xml:space="preserve"> 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2.20. Порядок выдачи дубликата документа, выданного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по результатам предоставления муниципальной услуги,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в том числе исчерпывающий перечень оснований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для отказа в выдаче такого дубликата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Выдача дубликата документа, выданного по результатам предоставления муниципальной услуги, не предусмотрена.</w:t>
      </w:r>
      <w:r w:rsidRPr="00304607">
        <w:rPr>
          <w:sz w:val="26"/>
          <w:szCs w:val="26"/>
        </w:rPr>
        <w:t xml:space="preserve"> </w:t>
      </w:r>
    </w:p>
    <w:p w:rsidR="00B52D84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1.</w:t>
      </w:r>
      <w:r>
        <w:rPr>
          <w:sz w:val="26"/>
          <w:szCs w:val="26"/>
        </w:rPr>
        <w:t>5</w:t>
      </w:r>
      <w:r w:rsidRPr="00304607">
        <w:rPr>
          <w:sz w:val="26"/>
          <w:szCs w:val="26"/>
        </w:rPr>
        <w:t xml:space="preserve">. В </w:t>
      </w:r>
      <w:hyperlink r:id="rId17" w:history="1">
        <w:r w:rsidRPr="00304607">
          <w:rPr>
            <w:sz w:val="26"/>
            <w:szCs w:val="26"/>
          </w:rPr>
          <w:t>пункте 3.1.2</w:t>
        </w:r>
      </w:hyperlink>
      <w:r w:rsidRPr="00304607">
        <w:rPr>
          <w:sz w:val="26"/>
          <w:szCs w:val="26"/>
        </w:rPr>
        <w:t xml:space="preserve"> слов</w:t>
      </w:r>
      <w:r>
        <w:rPr>
          <w:sz w:val="26"/>
          <w:szCs w:val="26"/>
        </w:rPr>
        <w:t>а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е № 1"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и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3"</w:t>
      </w:r>
      <w:r w:rsidRPr="00304607">
        <w:rPr>
          <w:sz w:val="26"/>
          <w:szCs w:val="26"/>
        </w:rPr>
        <w:t>;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1.6. </w:t>
      </w:r>
      <w:r w:rsidRPr="00304607">
        <w:rPr>
          <w:sz w:val="26"/>
          <w:szCs w:val="26"/>
        </w:rPr>
        <w:t xml:space="preserve">В </w:t>
      </w:r>
      <w:hyperlink r:id="rId18" w:history="1">
        <w:r w:rsidRPr="00304607">
          <w:rPr>
            <w:sz w:val="26"/>
            <w:szCs w:val="26"/>
          </w:rPr>
          <w:t>пункте 3.</w:t>
        </w:r>
        <w:r>
          <w:rPr>
            <w:sz w:val="26"/>
            <w:szCs w:val="26"/>
          </w:rPr>
          <w:t>2</w:t>
        </w:r>
        <w:r w:rsidRPr="00304607">
          <w:rPr>
            <w:sz w:val="26"/>
            <w:szCs w:val="26"/>
          </w:rPr>
          <w:t>.2</w:t>
        </w:r>
      </w:hyperlink>
      <w:r w:rsidRPr="00304607">
        <w:rPr>
          <w:sz w:val="26"/>
          <w:szCs w:val="26"/>
        </w:rPr>
        <w:t xml:space="preserve"> слов</w:t>
      </w:r>
      <w:r>
        <w:rPr>
          <w:sz w:val="26"/>
          <w:szCs w:val="26"/>
        </w:rPr>
        <w:t>а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 № 2"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4"</w:t>
      </w:r>
      <w:r w:rsidRPr="00304607">
        <w:rPr>
          <w:sz w:val="26"/>
          <w:szCs w:val="26"/>
        </w:rPr>
        <w:t>;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1.</w:t>
      </w:r>
      <w:r>
        <w:rPr>
          <w:sz w:val="26"/>
          <w:szCs w:val="26"/>
        </w:rPr>
        <w:t>7</w:t>
      </w:r>
      <w:r w:rsidRPr="00304607">
        <w:rPr>
          <w:sz w:val="26"/>
          <w:szCs w:val="26"/>
        </w:rPr>
        <w:t>. Разделы 4,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5 исключить;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1.</w:t>
      </w:r>
      <w:r>
        <w:rPr>
          <w:sz w:val="26"/>
          <w:szCs w:val="26"/>
        </w:rPr>
        <w:t>8</w:t>
      </w:r>
      <w:r w:rsidRPr="00304607">
        <w:rPr>
          <w:sz w:val="26"/>
          <w:szCs w:val="26"/>
        </w:rPr>
        <w:t xml:space="preserve">. </w:t>
      </w:r>
      <w:hyperlink r:id="rId19" w:history="1">
        <w:r w:rsidRPr="00304607">
          <w:rPr>
            <w:color w:val="000000" w:themeColor="text1"/>
            <w:sz w:val="26"/>
            <w:szCs w:val="26"/>
          </w:rPr>
          <w:t xml:space="preserve">Приложения </w:t>
        </w:r>
        <w:r>
          <w:rPr>
            <w:color w:val="000000" w:themeColor="text1"/>
            <w:sz w:val="26"/>
            <w:szCs w:val="26"/>
          </w:rPr>
          <w:t>№</w:t>
        </w:r>
        <w:r w:rsidRPr="00304607">
          <w:rPr>
            <w:color w:val="000000" w:themeColor="text1"/>
            <w:sz w:val="26"/>
            <w:szCs w:val="26"/>
          </w:rPr>
          <w:t xml:space="preserve"> </w:t>
        </w:r>
        <w:r>
          <w:rPr>
            <w:color w:val="000000" w:themeColor="text1"/>
            <w:sz w:val="26"/>
            <w:szCs w:val="26"/>
          </w:rPr>
          <w:t>1</w:t>
        </w:r>
        <w:r w:rsidRPr="00304607">
          <w:rPr>
            <w:color w:val="000000" w:themeColor="text1"/>
            <w:sz w:val="26"/>
            <w:szCs w:val="26"/>
          </w:rPr>
          <w:t xml:space="preserve">, </w:t>
        </w:r>
        <w:r>
          <w:rPr>
            <w:color w:val="000000" w:themeColor="text1"/>
            <w:sz w:val="26"/>
            <w:szCs w:val="26"/>
          </w:rPr>
          <w:t>№ 2</w:t>
        </w:r>
      </w:hyperlink>
      <w:r w:rsidRPr="00304607">
        <w:rPr>
          <w:color w:val="000000" w:themeColor="text1"/>
          <w:sz w:val="26"/>
          <w:szCs w:val="26"/>
        </w:rPr>
        <w:t xml:space="preserve">считать </w:t>
      </w:r>
      <w:r w:rsidRPr="00304607">
        <w:rPr>
          <w:sz w:val="26"/>
          <w:szCs w:val="26"/>
        </w:rPr>
        <w:t xml:space="preserve">приложениями </w:t>
      </w:r>
      <w:r>
        <w:rPr>
          <w:sz w:val="26"/>
          <w:szCs w:val="26"/>
        </w:rPr>
        <w:t xml:space="preserve">№ 3, № 4 </w:t>
      </w:r>
      <w:r w:rsidRPr="00304607">
        <w:rPr>
          <w:sz w:val="26"/>
          <w:szCs w:val="26"/>
        </w:rPr>
        <w:t>соответственно;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1.</w:t>
      </w:r>
      <w:r>
        <w:rPr>
          <w:sz w:val="26"/>
          <w:szCs w:val="26"/>
        </w:rPr>
        <w:t>9</w:t>
      </w:r>
      <w:r w:rsidRPr="00304607">
        <w:rPr>
          <w:sz w:val="26"/>
          <w:szCs w:val="26"/>
        </w:rPr>
        <w:t xml:space="preserve">. </w:t>
      </w:r>
      <w:hyperlink r:id="rId20" w:history="1">
        <w:r w:rsidRPr="00304607">
          <w:rPr>
            <w:sz w:val="26"/>
            <w:szCs w:val="26"/>
          </w:rPr>
          <w:t>Дополнить</w:t>
        </w:r>
      </w:hyperlink>
      <w:r w:rsidRPr="00304607">
        <w:rPr>
          <w:sz w:val="26"/>
          <w:szCs w:val="26"/>
        </w:rPr>
        <w:t xml:space="preserve"> новыми приложениями № </w:t>
      </w:r>
      <w:r>
        <w:rPr>
          <w:sz w:val="26"/>
          <w:szCs w:val="26"/>
        </w:rPr>
        <w:t>1</w:t>
      </w:r>
      <w:r w:rsidRPr="00304607">
        <w:rPr>
          <w:sz w:val="26"/>
          <w:szCs w:val="26"/>
        </w:rPr>
        <w:t xml:space="preserve">, № </w:t>
      </w:r>
      <w:r>
        <w:rPr>
          <w:sz w:val="26"/>
          <w:szCs w:val="26"/>
        </w:rPr>
        <w:t xml:space="preserve">2 </w:t>
      </w:r>
      <w:r w:rsidRPr="00304607">
        <w:rPr>
          <w:sz w:val="26"/>
          <w:szCs w:val="26"/>
        </w:rPr>
        <w:t>(</w:t>
      </w:r>
      <w:hyperlink r:id="rId21" w:history="1">
        <w:r w:rsidRPr="00304607">
          <w:rPr>
            <w:sz w:val="26"/>
            <w:szCs w:val="26"/>
          </w:rPr>
          <w:t>приложение</w:t>
        </w:r>
      </w:hyperlink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к настоящему постановлению).</w:t>
      </w:r>
    </w:p>
    <w:p w:rsidR="00B52D84" w:rsidRPr="00304607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304607">
        <w:rPr>
          <w:bCs/>
          <w:sz w:val="26"/>
          <w:szCs w:val="26"/>
        </w:rPr>
        <w:t xml:space="preserve">2. Опубликовать настоящее постановление в газете "Новгород", официальном сетевом издании "Интернет-газета "Новгород" и разместить на </w:t>
      </w:r>
      <w:r w:rsidRPr="00304607">
        <w:rPr>
          <w:bCs/>
          <w:sz w:val="26"/>
          <w:szCs w:val="26"/>
        </w:rPr>
        <w:lastRenderedPageBreak/>
        <w:t>официальных сайтах Администрации Великого Новгорода в сети Интернет.</w:t>
      </w: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</w:p>
    <w:p w:rsidR="00B52D84" w:rsidRPr="0024740E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  <w:r w:rsidRPr="0024740E">
        <w:rPr>
          <w:sz w:val="26"/>
          <w:szCs w:val="26"/>
        </w:rPr>
        <w:lastRenderedPageBreak/>
        <w:t>Приложение</w:t>
      </w:r>
      <w:r>
        <w:rPr>
          <w:sz w:val="26"/>
          <w:szCs w:val="26"/>
        </w:rPr>
        <w:t xml:space="preserve"> </w:t>
      </w:r>
      <w:r w:rsidRPr="0024740E">
        <w:rPr>
          <w:sz w:val="26"/>
          <w:szCs w:val="26"/>
        </w:rPr>
        <w:t>к постановлению</w:t>
      </w:r>
      <w:r>
        <w:rPr>
          <w:sz w:val="26"/>
          <w:szCs w:val="26"/>
        </w:rPr>
        <w:t xml:space="preserve"> </w:t>
      </w:r>
      <w:r w:rsidRPr="0024740E">
        <w:rPr>
          <w:sz w:val="26"/>
          <w:szCs w:val="26"/>
        </w:rPr>
        <w:t>Администрации Великого Новгорода</w:t>
      </w:r>
    </w:p>
    <w:p w:rsidR="00B52D84" w:rsidRPr="0024740E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  <w:r w:rsidRPr="0024740E">
        <w:rPr>
          <w:sz w:val="26"/>
          <w:szCs w:val="26"/>
        </w:rPr>
        <w:t xml:space="preserve">от  </w:t>
      </w:r>
      <w:r>
        <w:rPr>
          <w:sz w:val="26"/>
          <w:szCs w:val="26"/>
        </w:rPr>
        <w:t xml:space="preserve">№ </w:t>
      </w:r>
    </w:p>
    <w:p w:rsidR="00B52D84" w:rsidRDefault="00B52D84" w:rsidP="00B52D84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</w:p>
    <w:p w:rsidR="00B52D84" w:rsidRPr="007C6099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4"/>
          <w:szCs w:val="24"/>
        </w:rPr>
      </w:pPr>
      <w:r w:rsidRPr="007C6099">
        <w:rPr>
          <w:sz w:val="24"/>
          <w:szCs w:val="24"/>
        </w:rPr>
        <w:t xml:space="preserve">Приложение № </w:t>
      </w:r>
      <w:r>
        <w:rPr>
          <w:sz w:val="24"/>
          <w:szCs w:val="24"/>
        </w:rPr>
        <w:t>1</w:t>
      </w:r>
    </w:p>
    <w:p w:rsidR="00B52D84" w:rsidRPr="007C6099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both"/>
        <w:rPr>
          <w:sz w:val="24"/>
          <w:szCs w:val="24"/>
        </w:rPr>
      </w:pPr>
      <w:r w:rsidRPr="007C6099">
        <w:rPr>
          <w:sz w:val="24"/>
          <w:szCs w:val="24"/>
        </w:rPr>
        <w:t xml:space="preserve">к </w:t>
      </w:r>
      <w:r w:rsidRPr="00F12BC3">
        <w:rPr>
          <w:sz w:val="24"/>
          <w:szCs w:val="24"/>
        </w:rPr>
        <w:t xml:space="preserve">Административному регламенту </w:t>
      </w:r>
      <w:r w:rsidRPr="00F12BC3">
        <w:rPr>
          <w:sz w:val="24"/>
          <w:szCs w:val="24"/>
        </w:rPr>
        <w:br/>
        <w:t>по предоставлению муниципальной услуги "Рассмотрение уведомления о планируемом сносе объекта капитального строительства или уведомления о завершении сноса объекта капитального строительства</w:t>
      </w:r>
      <w:r w:rsidRPr="007C6099">
        <w:rPr>
          <w:sz w:val="24"/>
          <w:szCs w:val="24"/>
        </w:rPr>
        <w:t>"</w:t>
      </w: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Форма</w:t>
      </w: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B52D84" w:rsidRPr="00323656" w:rsidRDefault="00B52D84" w:rsidP="00B52D84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3656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B52D84" w:rsidRPr="00323656" w:rsidRDefault="00B52D84" w:rsidP="00B52D84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3656">
        <w:rPr>
          <w:rFonts w:ascii="Times New Roman" w:hAnsi="Times New Roman" w:cs="Times New Roman"/>
          <w:b/>
          <w:sz w:val="26"/>
          <w:szCs w:val="26"/>
        </w:rPr>
        <w:t xml:space="preserve">об оставлении заявления о предоставлении </w:t>
      </w:r>
      <w:r>
        <w:rPr>
          <w:rFonts w:ascii="Times New Roman" w:hAnsi="Times New Roman" w:cs="Times New Roman"/>
          <w:b/>
          <w:sz w:val="26"/>
          <w:szCs w:val="26"/>
        </w:rPr>
        <w:br/>
      </w:r>
      <w:r w:rsidRPr="00323656">
        <w:rPr>
          <w:rFonts w:ascii="Times New Roman" w:hAnsi="Times New Roman" w:cs="Times New Roman"/>
          <w:b/>
          <w:sz w:val="26"/>
          <w:szCs w:val="26"/>
        </w:rPr>
        <w:t>муниципальной услуги без рассмотрения</w:t>
      </w: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3770"/>
        <w:gridCol w:w="6"/>
        <w:gridCol w:w="439"/>
        <w:gridCol w:w="866"/>
        <w:gridCol w:w="390"/>
        <w:gridCol w:w="1829"/>
        <w:gridCol w:w="6"/>
        <w:gridCol w:w="576"/>
        <w:gridCol w:w="1132"/>
      </w:tblGrid>
      <w:tr w:rsidR="00B52D84" w:rsidRPr="007D75C4" w:rsidTr="003F72F0">
        <w:trPr>
          <w:trHeight w:val="144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B52D84" w:rsidRPr="00517ECF" w:rsidRDefault="00B52D84" w:rsidP="003F72F0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1.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B52D84" w:rsidRPr="005175E3" w:rsidRDefault="00B52D84" w:rsidP="003F72F0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5175E3">
              <w:rPr>
                <w:sz w:val="26"/>
                <w:szCs w:val="26"/>
              </w:rPr>
              <w:t xml:space="preserve">В Администрацию Великого Новгорода (комитет по </w:t>
            </w:r>
            <w:proofErr w:type="gramStart"/>
            <w:r w:rsidRPr="005175E3">
              <w:rPr>
                <w:sz w:val="26"/>
                <w:szCs w:val="26"/>
              </w:rPr>
              <w:t>строи</w:t>
            </w:r>
            <w:r>
              <w:rPr>
                <w:sz w:val="26"/>
                <w:szCs w:val="26"/>
              </w:rPr>
              <w:t>-</w:t>
            </w:r>
            <w:proofErr w:type="spellStart"/>
            <w:r w:rsidRPr="005175E3">
              <w:rPr>
                <w:sz w:val="26"/>
                <w:szCs w:val="26"/>
              </w:rPr>
              <w:t>тельству</w:t>
            </w:r>
            <w:proofErr w:type="spellEnd"/>
            <w:proofErr w:type="gramEnd"/>
            <w:r w:rsidRPr="005175E3">
              <w:rPr>
                <w:sz w:val="26"/>
                <w:szCs w:val="26"/>
              </w:rPr>
              <w:t xml:space="preserve"> и архитектуре)</w:t>
            </w:r>
          </w:p>
        </w:tc>
        <w:tc>
          <w:tcPr>
            <w:tcW w:w="439" w:type="dxa"/>
            <w:shd w:val="clear" w:color="auto" w:fill="auto"/>
          </w:tcPr>
          <w:p w:rsidR="00B52D84" w:rsidRPr="00517ECF" w:rsidRDefault="00B52D84" w:rsidP="003F72F0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2.</w:t>
            </w:r>
          </w:p>
        </w:tc>
        <w:tc>
          <w:tcPr>
            <w:tcW w:w="4799" w:type="dxa"/>
            <w:gridSpan w:val="6"/>
            <w:shd w:val="clear" w:color="auto" w:fill="auto"/>
          </w:tcPr>
          <w:p w:rsidR="00B52D84" w:rsidRDefault="00B52D84" w:rsidP="003F72F0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 w:rsidRPr="00C04E04">
              <w:rPr>
                <w:sz w:val="26"/>
                <w:szCs w:val="26"/>
              </w:rPr>
              <w:t>Заявление принято</w:t>
            </w:r>
            <w:r>
              <w:rPr>
                <w:sz w:val="26"/>
                <w:szCs w:val="26"/>
              </w:rPr>
              <w:t xml:space="preserve"> __________________</w:t>
            </w:r>
          </w:p>
          <w:p w:rsidR="00B52D84" w:rsidRDefault="00B52D84" w:rsidP="003F72F0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</w:t>
            </w:r>
            <w:proofErr w:type="gramStart"/>
            <w:r>
              <w:rPr>
                <w:sz w:val="20"/>
                <w:szCs w:val="20"/>
              </w:rPr>
              <w:t>(дата,</w:t>
            </w:r>
            <w:proofErr w:type="gramEnd"/>
          </w:p>
          <w:p w:rsidR="00B52D84" w:rsidRPr="00C04E04" w:rsidRDefault="00B52D84" w:rsidP="003F72F0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</w:t>
            </w:r>
            <w:r>
              <w:rPr>
                <w:sz w:val="26"/>
                <w:szCs w:val="26"/>
              </w:rPr>
              <w:t>__________________</w:t>
            </w:r>
          </w:p>
          <w:p w:rsidR="00B52D84" w:rsidRPr="00C04E04" w:rsidRDefault="00B52D84" w:rsidP="003F7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регистрационный номер)</w:t>
            </w:r>
          </w:p>
          <w:p w:rsidR="00B52D84" w:rsidRPr="00C04E04" w:rsidRDefault="00B52D84" w:rsidP="003F72F0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B52D84" w:rsidRPr="00C04E04" w:rsidRDefault="00B52D84" w:rsidP="003F7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(ФИО должностного лица)</w:t>
            </w:r>
          </w:p>
          <w:p w:rsidR="00B52D84" w:rsidRPr="00C04E04" w:rsidRDefault="00B52D84" w:rsidP="003F72F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B52D84" w:rsidRPr="00C04E04" w:rsidRDefault="00B52D84" w:rsidP="003F72F0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(подпись должностного лица)</w:t>
            </w:r>
          </w:p>
        </w:tc>
      </w:tr>
      <w:tr w:rsidR="00B52D84" w:rsidRPr="007D75C4" w:rsidTr="003F72F0">
        <w:trPr>
          <w:trHeight w:val="108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B52D84" w:rsidRPr="00323656" w:rsidRDefault="00B52D84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23656">
              <w:rPr>
                <w:sz w:val="26"/>
                <w:szCs w:val="26"/>
              </w:rPr>
              <w:t xml:space="preserve">Прошу оставить заявление о предоставлении </w:t>
            </w:r>
            <w:r w:rsidRPr="00F12BC3">
              <w:rPr>
                <w:sz w:val="26"/>
                <w:szCs w:val="26"/>
              </w:rPr>
              <w:t>муниципальной услуги " Рассмотрение уведомления о планируемом сносе объекта капитального строительства или уведомления о завершении сноса объекта капитального строительства " без рассмотрения</w:t>
            </w:r>
          </w:p>
        </w:tc>
      </w:tr>
      <w:tr w:rsidR="00B52D84" w:rsidRPr="007D75C4" w:rsidTr="003F72F0">
        <w:trPr>
          <w:trHeight w:val="101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323656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23656">
              <w:rPr>
                <w:rFonts w:ascii="Times New Roman" w:hAnsi="Times New Roman" w:cs="Times New Roman"/>
                <w:sz w:val="26"/>
                <w:szCs w:val="26"/>
              </w:rPr>
              <w:t xml:space="preserve">дата и номер запроса </w:t>
            </w:r>
            <w:proofErr w:type="gramStart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>предо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>ставления</w:t>
            </w:r>
            <w:proofErr w:type="spellEnd"/>
            <w:proofErr w:type="gramEnd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муниципальной услуги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101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4.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B52D84" w:rsidRPr="00E201F5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201F5">
              <w:rPr>
                <w:rFonts w:ascii="Times New Roman" w:hAnsi="Times New Roman" w:cs="Times New Roman"/>
                <w:sz w:val="26"/>
                <w:szCs w:val="26"/>
              </w:rPr>
              <w:t>Сведения о заявителе</w:t>
            </w:r>
          </w:p>
        </w:tc>
      </w:tr>
      <w:tr w:rsidR="00B52D84" w:rsidRPr="007D75C4" w:rsidTr="003F72F0">
        <w:trPr>
          <w:trHeight w:val="54"/>
        </w:trPr>
        <w:tc>
          <w:tcPr>
            <w:tcW w:w="6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Индивидуальный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предприн</w:t>
            </w:r>
            <w:proofErr w:type="gramStart"/>
            <w:r w:rsidRPr="007D75C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матель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138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11" w:type="dxa"/>
            <w:gridSpan w:val="3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219" w:type="dxa"/>
            <w:gridSpan w:val="2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14" w:type="dxa"/>
            <w:gridSpan w:val="3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B52D84" w:rsidRPr="007D75C4" w:rsidTr="003F72F0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19" w:type="dxa"/>
            <w:gridSpan w:val="2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14" w:type="dxa"/>
            <w:gridSpan w:val="3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left="-113" w:right="-11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B52D84" w:rsidRPr="007D75C4" w:rsidRDefault="00B52D84" w:rsidP="003F72F0">
            <w:pPr>
              <w:pStyle w:val="ConsNonformat"/>
              <w:ind w:left="-113" w:right="-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(дата </w:t>
            </w:r>
            <w:r w:rsidRPr="007D75C4">
              <w:rPr>
                <w:rFonts w:ascii="Times New Roman" w:hAnsi="Times New Roman"/>
              </w:rPr>
              <w:t>выдачи)</w:t>
            </w:r>
          </w:p>
        </w:tc>
        <w:tc>
          <w:tcPr>
            <w:tcW w:w="3933" w:type="dxa"/>
            <w:gridSpan w:val="5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____________________________</w:t>
            </w:r>
          </w:p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B52D84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4.2.</w:t>
            </w:r>
          </w:p>
        </w:tc>
        <w:tc>
          <w:tcPr>
            <w:tcW w:w="3770" w:type="dxa"/>
            <w:shd w:val="clear" w:color="auto" w:fill="auto"/>
          </w:tcPr>
          <w:p w:rsidR="00B52D84" w:rsidRDefault="00B52D84" w:rsidP="003F72F0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орган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lastRenderedPageBreak/>
              <w:t>зационно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90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81"/>
        </w:trPr>
        <w:tc>
          <w:tcPr>
            <w:tcW w:w="625" w:type="dxa"/>
            <w:vMerge w:val="restart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настоящего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заявителя)</w:t>
            </w: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835" w:type="dxa"/>
            <w:gridSpan w:val="2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08" w:type="dxa"/>
            <w:gridSpan w:val="2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B52D84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35" w:type="dxa"/>
            <w:gridSpan w:val="2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8" w:type="dxa"/>
            <w:gridSpan w:val="2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</w:t>
            </w:r>
          </w:p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543" w:type="dxa"/>
            <w:gridSpan w:val="4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 w:val="restart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настоящего заявления</w:t>
            </w: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4112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2" w:type="dxa"/>
            <w:tcBorders>
              <w:left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федерал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 xml:space="preserve">ной государственной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информа-ционной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системы "Единый портал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государственных и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му</w:t>
            </w: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ниципальных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услуг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)", региональной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-венной информационной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сис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-темы "Портал государственных и муниципальных услуг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) Новгородской области"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настоящему заявлению</w:t>
            </w: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7D75C4" w:rsidRDefault="00B52D84" w:rsidP="003F72F0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C04E04" w:rsidRDefault="00B52D84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</w:t>
            </w:r>
            <w:r w:rsidRPr="00C04E04">
              <w:rPr>
                <w:sz w:val="26"/>
                <w:szCs w:val="26"/>
              </w:rPr>
              <w:t xml:space="preserve"> в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B52D84" w:rsidRPr="00C04E04" w:rsidRDefault="00B52D84" w:rsidP="003F72F0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 xml:space="preserve">копия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B52D84" w:rsidRPr="007D75C4" w:rsidTr="003F72F0">
        <w:trPr>
          <w:trHeight w:val="77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501F3E" w:rsidRDefault="00B52D84" w:rsidP="003F72F0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C04E04" w:rsidRDefault="00B52D84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B52D84" w:rsidRPr="00C04E04" w:rsidRDefault="00B52D84" w:rsidP="003F72F0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Pr="00C04E04">
              <w:rPr>
                <w:sz w:val="26"/>
                <w:szCs w:val="26"/>
              </w:rPr>
              <w:t>опия</w:t>
            </w:r>
            <w:r>
              <w:rPr>
                <w:sz w:val="26"/>
                <w:szCs w:val="26"/>
              </w:rPr>
              <w:t xml:space="preserve">     </w:t>
            </w:r>
            <w:r w:rsidRPr="00C04E04">
              <w:rPr>
                <w:sz w:val="26"/>
                <w:szCs w:val="26"/>
              </w:rPr>
              <w:t xml:space="preserve"> в 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 ___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>экз.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B52D84" w:rsidRPr="007D75C4" w:rsidTr="003F72F0">
        <w:trPr>
          <w:trHeight w:val="136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B52D8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3770" w:type="dxa"/>
            <w:shd w:val="clear" w:color="auto" w:fill="auto"/>
          </w:tcPr>
          <w:p w:rsidR="00B52D84" w:rsidRPr="00C04E04" w:rsidRDefault="00B52D84" w:rsidP="003F72F0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Подпись: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C04E04" w:rsidRDefault="00B52D84" w:rsidP="003F72F0">
            <w:pPr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r w:rsidRPr="00C04E04">
              <w:rPr>
                <w:bCs/>
                <w:sz w:val="26"/>
                <w:szCs w:val="26"/>
              </w:rPr>
              <w:t>Дата:</w:t>
            </w:r>
          </w:p>
        </w:tc>
      </w:tr>
      <w:tr w:rsidR="00B52D84" w:rsidRPr="007D75C4" w:rsidTr="003F72F0">
        <w:trPr>
          <w:trHeight w:val="136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B52D84" w:rsidRPr="007D75C4" w:rsidRDefault="00B52D84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B52D84" w:rsidRPr="00C04E04" w:rsidRDefault="00B52D84" w:rsidP="003F72F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   __________________</w:t>
            </w:r>
          </w:p>
          <w:p w:rsidR="00B52D84" w:rsidRPr="007D75C4" w:rsidRDefault="00B52D84" w:rsidP="003F72F0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D75C4">
              <w:rPr>
                <w:sz w:val="20"/>
                <w:szCs w:val="20"/>
              </w:rPr>
              <w:t>(подпис</w:t>
            </w:r>
            <w:r>
              <w:rPr>
                <w:sz w:val="20"/>
                <w:szCs w:val="20"/>
              </w:rPr>
              <w:t xml:space="preserve">ь)        </w:t>
            </w:r>
            <w:r w:rsidRPr="007D75C4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B52D84" w:rsidRPr="00C04E04" w:rsidRDefault="00B52D84" w:rsidP="003F72F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</w:t>
            </w:r>
          </w:p>
          <w:p w:rsidR="00B52D84" w:rsidRPr="007D75C4" w:rsidRDefault="00B52D84" w:rsidP="003F72F0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B52D84" w:rsidRDefault="00B52D84" w:rsidP="00B52D84">
      <w:pPr>
        <w:spacing w:after="0" w:line="240" w:lineRule="auto"/>
        <w:rPr>
          <w:sz w:val="20"/>
          <w:szCs w:val="20"/>
        </w:rPr>
      </w:pPr>
    </w:p>
    <w:p w:rsidR="00B52D84" w:rsidRDefault="00B52D84" w:rsidP="00B52D84">
      <w:pPr>
        <w:pStyle w:val="ConsPlusNormal"/>
      </w:pP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</w:p>
    <w:p w:rsidR="00B52D84" w:rsidRDefault="00B52D84" w:rsidP="00B52D84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  <w:r w:rsidRPr="00551B6E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2</w:t>
      </w:r>
    </w:p>
    <w:p w:rsidR="00B52D84" w:rsidRPr="007C6099" w:rsidRDefault="00B52D84" w:rsidP="00B52D84">
      <w:pPr>
        <w:autoSpaceDE w:val="0"/>
        <w:autoSpaceDN w:val="0"/>
        <w:adjustRightInd w:val="0"/>
        <w:spacing w:after="0" w:line="240" w:lineRule="auto"/>
        <w:ind w:left="5387"/>
        <w:jc w:val="both"/>
        <w:rPr>
          <w:sz w:val="24"/>
          <w:szCs w:val="24"/>
        </w:rPr>
      </w:pPr>
      <w:r w:rsidRPr="007C6099">
        <w:rPr>
          <w:sz w:val="24"/>
          <w:szCs w:val="24"/>
        </w:rPr>
        <w:t xml:space="preserve">к </w:t>
      </w:r>
      <w:r w:rsidRPr="00F12BC3">
        <w:rPr>
          <w:sz w:val="24"/>
          <w:szCs w:val="24"/>
        </w:rPr>
        <w:t xml:space="preserve">Административному регламенту </w:t>
      </w:r>
      <w:r w:rsidRPr="00F12BC3">
        <w:rPr>
          <w:sz w:val="24"/>
          <w:szCs w:val="24"/>
        </w:rPr>
        <w:br/>
        <w:t>по предоставлению муниципальной услуги "Рассмотрение уведомления о планируемом сносе объекта капитального строительства или уведомления о завершении сноса объекта капитального строительства</w:t>
      </w:r>
      <w:r w:rsidRPr="007C6099">
        <w:rPr>
          <w:sz w:val="24"/>
          <w:szCs w:val="24"/>
        </w:rPr>
        <w:t>"</w:t>
      </w:r>
    </w:p>
    <w:p w:rsidR="00B52D84" w:rsidRPr="00551B6E" w:rsidRDefault="00B52D84" w:rsidP="00B52D84">
      <w:pPr>
        <w:autoSpaceDE w:val="0"/>
        <w:autoSpaceDN w:val="0"/>
        <w:adjustRightInd w:val="0"/>
        <w:spacing w:after="0" w:line="240" w:lineRule="auto"/>
        <w:ind w:left="5529"/>
        <w:jc w:val="center"/>
        <w:rPr>
          <w:sz w:val="26"/>
          <w:szCs w:val="26"/>
        </w:rPr>
      </w:pPr>
    </w:p>
    <w:p w:rsidR="00B52D84" w:rsidRPr="00551B6E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551B6E">
        <w:rPr>
          <w:sz w:val="26"/>
          <w:szCs w:val="26"/>
        </w:rPr>
        <w:t xml:space="preserve">Форма </w:t>
      </w:r>
    </w:p>
    <w:p w:rsidR="00B52D84" w:rsidRPr="00551B6E" w:rsidRDefault="00B52D84" w:rsidP="00B52D84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B52D84" w:rsidRPr="00551B6E" w:rsidRDefault="00B52D84" w:rsidP="00B52D84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B52D84" w:rsidRPr="00E201F5" w:rsidRDefault="00B52D84" w:rsidP="00B52D84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201F5">
        <w:rPr>
          <w:b/>
          <w:sz w:val="26"/>
          <w:szCs w:val="26"/>
        </w:rPr>
        <w:t>РЕШЕНИЕ</w:t>
      </w:r>
    </w:p>
    <w:p w:rsidR="00B52D84" w:rsidRPr="00E201F5" w:rsidRDefault="00B52D84" w:rsidP="00B52D84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201F5">
        <w:rPr>
          <w:b/>
          <w:sz w:val="26"/>
          <w:szCs w:val="26"/>
        </w:rPr>
        <w:t>об оставлении заявления</w:t>
      </w:r>
      <w:r>
        <w:rPr>
          <w:b/>
          <w:sz w:val="26"/>
          <w:szCs w:val="26"/>
        </w:rPr>
        <w:t xml:space="preserve"> </w:t>
      </w:r>
      <w:r w:rsidRPr="00E201F5">
        <w:rPr>
          <w:b/>
          <w:sz w:val="26"/>
          <w:szCs w:val="26"/>
        </w:rPr>
        <w:t xml:space="preserve">о предоставлении </w:t>
      </w:r>
      <w:r>
        <w:rPr>
          <w:b/>
          <w:sz w:val="26"/>
          <w:szCs w:val="26"/>
        </w:rPr>
        <w:br/>
      </w:r>
      <w:r w:rsidRPr="00E201F5">
        <w:rPr>
          <w:b/>
          <w:sz w:val="26"/>
          <w:szCs w:val="26"/>
        </w:rPr>
        <w:t>муниципальной услуги без рассмотрения</w:t>
      </w:r>
    </w:p>
    <w:p w:rsidR="00B52D84" w:rsidRDefault="00B52D84" w:rsidP="00B52D84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B52D84" w:rsidRDefault="00B52D84" w:rsidP="00B52D8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На основании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 xml:space="preserve">заявления </w:t>
      </w:r>
      <w:r w:rsidRPr="00034EB2">
        <w:rPr>
          <w:sz w:val="26"/>
          <w:szCs w:val="26"/>
        </w:rPr>
        <w:t xml:space="preserve">об оставлении заявления о предоставлении </w:t>
      </w:r>
      <w:r w:rsidRPr="00034EB2">
        <w:rPr>
          <w:sz w:val="26"/>
          <w:szCs w:val="26"/>
        </w:rPr>
        <w:br/>
        <w:t>муниципальной услуги без рассмотрения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>от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>"__</w:t>
      </w:r>
      <w:r>
        <w:rPr>
          <w:sz w:val="26"/>
          <w:szCs w:val="26"/>
        </w:rPr>
        <w:t>_</w:t>
      </w:r>
      <w:r w:rsidRPr="00551B6E">
        <w:rPr>
          <w:sz w:val="26"/>
          <w:szCs w:val="26"/>
        </w:rPr>
        <w:t>_" ______</w:t>
      </w:r>
      <w:r>
        <w:rPr>
          <w:sz w:val="26"/>
          <w:szCs w:val="26"/>
        </w:rPr>
        <w:t>___________</w:t>
      </w:r>
      <w:r w:rsidRPr="00551B6E">
        <w:rPr>
          <w:sz w:val="26"/>
          <w:szCs w:val="26"/>
        </w:rPr>
        <w:t xml:space="preserve">___ </w:t>
      </w:r>
      <w:r>
        <w:rPr>
          <w:sz w:val="26"/>
          <w:szCs w:val="26"/>
        </w:rPr>
        <w:t>2</w:t>
      </w:r>
      <w:r w:rsidRPr="00551B6E">
        <w:rPr>
          <w:sz w:val="26"/>
          <w:szCs w:val="26"/>
        </w:rPr>
        <w:t>0_</w:t>
      </w:r>
      <w:r>
        <w:rPr>
          <w:sz w:val="26"/>
          <w:szCs w:val="26"/>
        </w:rPr>
        <w:t>__</w:t>
      </w:r>
      <w:r w:rsidRPr="00551B6E">
        <w:rPr>
          <w:sz w:val="26"/>
          <w:szCs w:val="26"/>
        </w:rPr>
        <w:t xml:space="preserve">__ г., </w:t>
      </w:r>
    </w:p>
    <w:p w:rsidR="00B52D84" w:rsidRPr="00551B6E" w:rsidRDefault="00B52D84" w:rsidP="00B52D84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поступившего от ______________</w:t>
      </w:r>
      <w:r>
        <w:rPr>
          <w:sz w:val="26"/>
          <w:szCs w:val="26"/>
        </w:rPr>
        <w:t>____________________________________________</w:t>
      </w:r>
    </w:p>
    <w:p w:rsidR="00B52D84" w:rsidRPr="00E201F5" w:rsidRDefault="00B52D84" w:rsidP="00B52D84">
      <w:pPr>
        <w:widowControl w:val="0"/>
        <w:autoSpaceDE w:val="0"/>
        <w:autoSpaceDN w:val="0"/>
        <w:adjustRightInd w:val="0"/>
        <w:spacing w:after="0" w:line="240" w:lineRule="auto"/>
      </w:pPr>
      <w:r>
        <w:t xml:space="preserve">                                              </w:t>
      </w:r>
      <w:proofErr w:type="gramStart"/>
      <w:r w:rsidRPr="00E201F5">
        <w:t>(полное наименование организации, юридический адрес заявителя -</w:t>
      </w:r>
      <w:proofErr w:type="gramEnd"/>
    </w:p>
    <w:p w:rsidR="00B52D84" w:rsidRPr="00551B6E" w:rsidRDefault="00B52D84" w:rsidP="00B52D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___________________________________________</w:t>
      </w:r>
      <w:r>
        <w:rPr>
          <w:sz w:val="26"/>
          <w:szCs w:val="26"/>
        </w:rPr>
        <w:t>______________________________</w:t>
      </w:r>
      <w:r w:rsidRPr="00551B6E">
        <w:rPr>
          <w:sz w:val="26"/>
          <w:szCs w:val="26"/>
        </w:rPr>
        <w:t>,</w:t>
      </w:r>
    </w:p>
    <w:p w:rsidR="00B52D84" w:rsidRPr="00E201F5" w:rsidRDefault="00B52D84" w:rsidP="00B52D84">
      <w:pPr>
        <w:widowControl w:val="0"/>
        <w:autoSpaceDE w:val="0"/>
        <w:autoSpaceDN w:val="0"/>
        <w:adjustRightInd w:val="0"/>
        <w:spacing w:after="120" w:line="240" w:lineRule="auto"/>
        <w:jc w:val="center"/>
      </w:pPr>
      <w:r w:rsidRPr="00E201F5">
        <w:t>юридического лица,</w:t>
      </w:r>
      <w:r>
        <w:t xml:space="preserve"> </w:t>
      </w:r>
      <w:r w:rsidRPr="00E201F5">
        <w:t>ФИО, адрес места жительства заявителя - физического лица)</w:t>
      </w:r>
    </w:p>
    <w:p w:rsidR="00B52D84" w:rsidRPr="00551B6E" w:rsidRDefault="00B52D84" w:rsidP="00B52D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 xml:space="preserve">Администрацией Великого Новгорода принято решение об оставлении </w:t>
      </w:r>
      <w:r>
        <w:rPr>
          <w:sz w:val="26"/>
          <w:szCs w:val="26"/>
        </w:rPr>
        <w:t>заявления</w:t>
      </w:r>
      <w:r w:rsidRPr="00551B6E"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551B6E">
        <w:rPr>
          <w:sz w:val="26"/>
          <w:szCs w:val="26"/>
        </w:rPr>
        <w:t>о предоставлении муниципальной услуги от "___" ______</w:t>
      </w:r>
      <w:r>
        <w:rPr>
          <w:sz w:val="26"/>
          <w:szCs w:val="26"/>
        </w:rPr>
        <w:t>_______</w:t>
      </w:r>
      <w:r w:rsidRPr="00551B6E">
        <w:rPr>
          <w:sz w:val="26"/>
          <w:szCs w:val="26"/>
        </w:rPr>
        <w:t>__ 20_</w:t>
      </w:r>
      <w:r>
        <w:rPr>
          <w:sz w:val="26"/>
          <w:szCs w:val="26"/>
        </w:rPr>
        <w:t>_</w:t>
      </w:r>
      <w:r w:rsidRPr="00551B6E">
        <w:rPr>
          <w:sz w:val="26"/>
          <w:szCs w:val="26"/>
        </w:rPr>
        <w:t xml:space="preserve">__ г. </w:t>
      </w:r>
      <w:r>
        <w:rPr>
          <w:sz w:val="26"/>
          <w:szCs w:val="26"/>
        </w:rPr>
        <w:br/>
        <w:t xml:space="preserve">№ ________ </w:t>
      </w:r>
      <w:r w:rsidRPr="00551B6E">
        <w:rPr>
          <w:sz w:val="26"/>
          <w:szCs w:val="26"/>
        </w:rPr>
        <w:t>без рассмотрения.</w:t>
      </w:r>
    </w:p>
    <w:p w:rsidR="00B52D84" w:rsidRPr="00551B6E" w:rsidRDefault="00B52D84" w:rsidP="00B52D84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B52D84" w:rsidRPr="00551B6E" w:rsidRDefault="00B52D84" w:rsidP="00B52D84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_______________</w:t>
      </w:r>
      <w:r>
        <w:rPr>
          <w:sz w:val="26"/>
          <w:szCs w:val="26"/>
        </w:rPr>
        <w:t xml:space="preserve">______   </w:t>
      </w:r>
      <w:r w:rsidRPr="00551B6E">
        <w:rPr>
          <w:sz w:val="26"/>
          <w:szCs w:val="26"/>
        </w:rPr>
        <w:t>_</w:t>
      </w:r>
      <w:r>
        <w:rPr>
          <w:sz w:val="26"/>
          <w:szCs w:val="26"/>
        </w:rPr>
        <w:t>____________________   _____________________________</w:t>
      </w:r>
    </w:p>
    <w:p w:rsidR="00B52D84" w:rsidRPr="00117007" w:rsidRDefault="00B52D84" w:rsidP="00B52D84">
      <w:pPr>
        <w:autoSpaceDE w:val="0"/>
        <w:autoSpaceDN w:val="0"/>
        <w:adjustRightInd w:val="0"/>
        <w:spacing w:after="0" w:line="240" w:lineRule="auto"/>
      </w:pPr>
      <w:r w:rsidRPr="00117007">
        <w:t xml:space="preserve">      </w:t>
      </w:r>
      <w:r>
        <w:t xml:space="preserve">       </w:t>
      </w:r>
      <w:r w:rsidRPr="00117007">
        <w:t xml:space="preserve">  (должность)            </w:t>
      </w:r>
      <w:r>
        <w:t xml:space="preserve">    </w:t>
      </w:r>
      <w:r w:rsidRPr="00117007">
        <w:t xml:space="preserve">           </w:t>
      </w:r>
      <w:r>
        <w:t xml:space="preserve">   </w:t>
      </w:r>
      <w:r w:rsidRPr="00117007">
        <w:t xml:space="preserve">  (подпись) </w:t>
      </w:r>
      <w:r>
        <w:t xml:space="preserve">                              </w:t>
      </w:r>
      <w:r w:rsidRPr="00117007">
        <w:t xml:space="preserve"> (расшифровка подписи)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3C4576" w:rsidRPr="00D64D79" w:rsidRDefault="003C4576" w:rsidP="003C457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Председатель комитета </w:t>
      </w:r>
      <w:proofErr w:type="gramStart"/>
      <w:r w:rsidRPr="00D64D79">
        <w:rPr>
          <w:b/>
          <w:sz w:val="26"/>
          <w:szCs w:val="26"/>
        </w:rPr>
        <w:t>по</w:t>
      </w:r>
      <w:proofErr w:type="gramEnd"/>
      <w:r w:rsidRPr="00D64D79">
        <w:rPr>
          <w:b/>
          <w:sz w:val="26"/>
          <w:szCs w:val="26"/>
        </w:rPr>
        <w:t xml:space="preserve"> </w:t>
      </w:r>
    </w:p>
    <w:p w:rsidR="003C4576" w:rsidRPr="00D64D79" w:rsidRDefault="003C4576" w:rsidP="003C457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строительству и архитектуре </w:t>
      </w:r>
    </w:p>
    <w:p w:rsidR="00495A6F" w:rsidRDefault="003C4576" w:rsidP="003C4576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D64D79">
        <w:rPr>
          <w:b/>
          <w:sz w:val="26"/>
          <w:szCs w:val="26"/>
        </w:rPr>
        <w:t>Администрации 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r w:rsidRPr="00D64D79">
        <w:rPr>
          <w:b/>
          <w:sz w:val="26"/>
          <w:szCs w:val="26"/>
        </w:rPr>
        <w:t>Р.П. Баранов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bookmarkStart w:id="2" w:name="_GoBack"/>
      <w:bookmarkEnd w:id="2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22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576" w:rsidRDefault="003C4576" w:rsidP="008E6470">
      <w:pPr>
        <w:spacing w:after="0" w:line="240" w:lineRule="auto"/>
      </w:pPr>
      <w:r>
        <w:separator/>
      </w:r>
    </w:p>
  </w:endnote>
  <w:endnote w:type="continuationSeparator" w:id="0">
    <w:p w:rsidR="003C4576" w:rsidRDefault="003C457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576" w:rsidRDefault="003C4576" w:rsidP="008E6470">
      <w:pPr>
        <w:spacing w:after="0" w:line="240" w:lineRule="auto"/>
      </w:pPr>
      <w:r>
        <w:separator/>
      </w:r>
    </w:p>
  </w:footnote>
  <w:footnote w:type="continuationSeparator" w:id="0">
    <w:p w:rsidR="003C4576" w:rsidRDefault="003C457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52D8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576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C4576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2D84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B52D84"/>
    <w:rPr>
      <w:color w:val="0000FF" w:themeColor="hyperlink"/>
      <w:u w:val="single"/>
    </w:rPr>
  </w:style>
  <w:style w:type="paragraph" w:customStyle="1" w:styleId="ConsPlusNormal">
    <w:name w:val="ConsPlusNormal"/>
    <w:rsid w:val="00B52D84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Nonformat">
    <w:name w:val="ConsNonformat"/>
    <w:rsid w:val="00B52D84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B52D84"/>
    <w:rPr>
      <w:color w:val="0000FF" w:themeColor="hyperlink"/>
      <w:u w:val="single"/>
    </w:rPr>
  </w:style>
  <w:style w:type="paragraph" w:customStyle="1" w:styleId="ConsPlusNormal">
    <w:name w:val="ConsPlusNormal"/>
    <w:rsid w:val="00B52D84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Nonformat">
    <w:name w:val="ConsNonformat"/>
    <w:rsid w:val="00B52D84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RLAW154&amp;n=117054&amp;dst=100258" TargetMode="External"/><Relationship Id="rId18" Type="http://schemas.openxmlformats.org/officeDocument/2006/relationships/hyperlink" Target="https://login.consultant.ru/link/?req=doc&amp;base=RLAW154&amp;n=102704&amp;dst=100163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login.consultant.ru/link/?req=doc&amp;base=RLAW154&amp;n=113540&amp;dst=100067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62689" TargetMode="External"/><Relationship Id="rId17" Type="http://schemas.openxmlformats.org/officeDocument/2006/relationships/hyperlink" Target="https://login.consultant.ru/link/?req=doc&amp;base=RLAW154&amp;n=102704&amp;dst=100163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RLAW154&amp;n=105271&amp;dst=100080" TargetMode="External"/><Relationship Id="rId20" Type="http://schemas.openxmlformats.org/officeDocument/2006/relationships/hyperlink" Target="https://login.consultant.ru/link/?req=doc&amp;base=RLAW154&amp;n=105271&amp;dst=10001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323757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velikij-Novgorod-r49.gosweb.gosuslugi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11331&amp;dst=100094" TargetMode="External"/><Relationship Id="rId19" Type="http://schemas.openxmlformats.org/officeDocument/2006/relationships/hyperlink" Target="https://login.consultant.ru/link/?req=doc&amp;base=RLAW154&amp;n=102704&amp;dst=10028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94&amp;dst=2444" TargetMode="External"/><Relationship Id="rId14" Type="http://schemas.openxmlformats.org/officeDocument/2006/relationships/hyperlink" Target="https://login.consultant.ru/link/?req=doc&amp;base=RLAW154&amp;n=117570&amp;dst=100099" TargetMode="External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56353-5DEB-4EBC-AF4F-92AC312BC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</TotalTime>
  <Pages>9</Pages>
  <Words>1120</Words>
  <Characters>9895</Characters>
  <Application>Microsoft Office Word</Application>
  <DocSecurity>0</DocSecurity>
  <Lines>82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Кашина Наталья Олеговна</dc:creator>
  <cp:lastModifiedBy>Кашина Наталья Олеговна</cp:lastModifiedBy>
  <cp:revision>1</cp:revision>
  <cp:lastPrinted>2025-09-11T06:19:00Z</cp:lastPrinted>
  <dcterms:created xsi:type="dcterms:W3CDTF">2025-11-13T07:40:00Z</dcterms:created>
  <dcterms:modified xsi:type="dcterms:W3CDTF">2025-11-13T08:09:00Z</dcterms:modified>
</cp:coreProperties>
</file>